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C" w:rsidRPr="00B0797C" w:rsidRDefault="00FB70A6" w:rsidP="00FB70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0797C">
        <w:rPr>
          <w:rFonts w:ascii="Times New Roman" w:hAnsi="Times New Roman" w:cs="Times New Roman"/>
          <w:b/>
          <w:szCs w:val="24"/>
        </w:rPr>
        <w:t>ROZVRH HODÍN</w:t>
      </w:r>
    </w:p>
    <w:p w:rsidR="00A20A55" w:rsidRDefault="00FB70A6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0797C">
        <w:rPr>
          <w:rFonts w:ascii="Times New Roman" w:hAnsi="Times New Roman" w:cs="Times New Roman"/>
          <w:szCs w:val="24"/>
        </w:rPr>
        <w:t>LS</w:t>
      </w:r>
      <w:r w:rsidR="00A20A55">
        <w:rPr>
          <w:rFonts w:ascii="Times New Roman" w:hAnsi="Times New Roman" w:cs="Times New Roman"/>
          <w:szCs w:val="24"/>
        </w:rPr>
        <w:t xml:space="preserve"> 2016/2017</w:t>
      </w:r>
    </w:p>
    <w:p w:rsidR="00A20A55" w:rsidRPr="00BE1478" w:rsidRDefault="00A20A55" w:rsidP="00A20A55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FB70A6" w:rsidRDefault="00FB70A6" w:rsidP="00A20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7C">
        <w:rPr>
          <w:rFonts w:ascii="Times New Roman" w:hAnsi="Times New Roman" w:cs="Times New Roman"/>
          <w:b/>
          <w:sz w:val="24"/>
          <w:szCs w:val="24"/>
        </w:rPr>
        <w:t>1. ROČNÍK</w:t>
      </w:r>
    </w:p>
    <w:p w:rsidR="00BE1478" w:rsidRPr="00A20A55" w:rsidRDefault="00BE1478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Mriekatabuky"/>
        <w:tblpPr w:leftFromText="141" w:rightFromText="141" w:vertAnchor="page" w:horzAnchor="margin" w:tblpY="19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A20A55" w:rsidRPr="006C3C0C" w:rsidTr="004F45FF">
        <w:trPr>
          <w:trHeight w:val="542"/>
        </w:trPr>
        <w:tc>
          <w:tcPr>
            <w:tcW w:w="1990" w:type="dxa"/>
            <w:vMerge w:val="restart"/>
            <w:shd w:val="clear" w:color="auto" w:fill="D9D9D9" w:themeFill="background1" w:themeFillShade="D9"/>
          </w:tcPr>
          <w:p w:rsidR="00A20A55" w:rsidRPr="006C3C0C" w:rsidRDefault="00A20A55" w:rsidP="00A2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6C3C0C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BLOK</w:t>
            </w:r>
          </w:p>
          <w:p w:rsidR="00A20A55" w:rsidRPr="006C3C0C" w:rsidRDefault="00A20A55" w:rsidP="00A2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6C3C0C" w:rsidRDefault="00A20A55" w:rsidP="00A2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20A55" w:rsidRPr="006C3C0C" w:rsidRDefault="00A20A55" w:rsidP="004F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20A55" w:rsidRPr="006C3C0C" w:rsidRDefault="00A20A55" w:rsidP="004F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20A55" w:rsidRPr="006C3C0C" w:rsidRDefault="00A20A55" w:rsidP="004F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20A55" w:rsidRPr="006C3C0C" w:rsidRDefault="00A20A55" w:rsidP="004F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20A55" w:rsidRPr="006C3C0C" w:rsidRDefault="00A20A55" w:rsidP="004F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20A55" w:rsidRPr="006C3C0C" w:rsidRDefault="00A20A55" w:rsidP="004F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20A55" w:rsidRPr="006C3C0C" w:rsidRDefault="00A20A55" w:rsidP="004F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A20A55" w:rsidRPr="006C3C0C" w:rsidTr="004F45FF">
        <w:trPr>
          <w:trHeight w:val="441"/>
        </w:trPr>
        <w:tc>
          <w:tcPr>
            <w:tcW w:w="1990" w:type="dxa"/>
            <w:vMerge/>
            <w:tcBorders>
              <w:bottom w:val="single" w:sz="12" w:space="0" w:color="auto"/>
            </w:tcBorders>
          </w:tcPr>
          <w:p w:rsidR="00A20A55" w:rsidRPr="006C3C0C" w:rsidRDefault="00A20A55" w:rsidP="00A2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695731" w:rsidRDefault="00A20A55" w:rsidP="004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1">
              <w:rPr>
                <w:rFonts w:ascii="Times New Roman" w:hAnsi="Times New Roman" w:cs="Times New Roman"/>
                <w:sz w:val="24"/>
                <w:szCs w:val="24"/>
              </w:rPr>
              <w:t>7:30-9:00</w:t>
            </w:r>
          </w:p>
        </w:tc>
        <w:tc>
          <w:tcPr>
            <w:tcW w:w="1990" w:type="dxa"/>
            <w:vAlign w:val="center"/>
          </w:tcPr>
          <w:p w:rsidR="00A20A55" w:rsidRPr="00695731" w:rsidRDefault="00A20A55" w:rsidP="00E0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1">
              <w:rPr>
                <w:rFonts w:ascii="Times New Roman" w:hAnsi="Times New Roman" w:cs="Times New Roman"/>
                <w:sz w:val="24"/>
                <w:szCs w:val="24"/>
              </w:rPr>
              <w:t>9:15-10:</w:t>
            </w:r>
            <w:r w:rsidR="00E060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0" w:type="dxa"/>
            <w:vAlign w:val="center"/>
          </w:tcPr>
          <w:p w:rsidR="00A20A55" w:rsidRPr="00695731" w:rsidRDefault="00A20A55" w:rsidP="004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1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990" w:type="dxa"/>
            <w:vAlign w:val="center"/>
          </w:tcPr>
          <w:p w:rsidR="00A20A55" w:rsidRPr="00695731" w:rsidRDefault="00A20A55" w:rsidP="004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1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990" w:type="dxa"/>
            <w:vAlign w:val="center"/>
          </w:tcPr>
          <w:p w:rsidR="00A20A55" w:rsidRPr="00695731" w:rsidRDefault="00A20A55" w:rsidP="004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1">
              <w:rPr>
                <w:rFonts w:ascii="Times New Roman" w:hAnsi="Times New Roman" w:cs="Times New Roman"/>
                <w:sz w:val="24"/>
                <w:szCs w:val="24"/>
              </w:rPr>
              <w:t>14:45-16:15</w:t>
            </w:r>
          </w:p>
        </w:tc>
        <w:tc>
          <w:tcPr>
            <w:tcW w:w="1990" w:type="dxa"/>
            <w:vAlign w:val="center"/>
          </w:tcPr>
          <w:p w:rsidR="00A20A55" w:rsidRPr="00695731" w:rsidRDefault="00A20A55" w:rsidP="004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1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90" w:type="dxa"/>
            <w:vAlign w:val="center"/>
          </w:tcPr>
          <w:p w:rsidR="00A20A55" w:rsidRPr="00695731" w:rsidRDefault="00A20A55" w:rsidP="004F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1">
              <w:rPr>
                <w:rFonts w:ascii="Times New Roman" w:hAnsi="Times New Roman" w:cs="Times New Roman"/>
                <w:sz w:val="24"/>
                <w:szCs w:val="24"/>
              </w:rPr>
              <w:t>18:15-19:45</w:t>
            </w:r>
          </w:p>
        </w:tc>
      </w:tr>
      <w:tr w:rsidR="00A20A55" w:rsidRPr="006C3C0C" w:rsidTr="00D10376">
        <w:trPr>
          <w:trHeight w:val="1211"/>
        </w:trPr>
        <w:tc>
          <w:tcPr>
            <w:tcW w:w="1990" w:type="dxa"/>
            <w:shd w:val="clear" w:color="auto" w:fill="BFBFBF" w:themeFill="background1" w:themeFillShade="BF"/>
          </w:tcPr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ED1959" w:rsidRPr="00BE1478" w:rsidRDefault="00ED1959" w:rsidP="00ED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Dejiny a koncepcie etnomuzikológie</w:t>
            </w:r>
          </w:p>
          <w:p w:rsidR="00ED1959" w:rsidRPr="00BE1478" w:rsidRDefault="009E5177" w:rsidP="00ED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D1959" w:rsidRPr="00BE1478">
              <w:rPr>
                <w:rFonts w:ascii="Times New Roman" w:hAnsi="Times New Roman" w:cs="Times New Roman"/>
              </w:rPr>
              <w:t xml:space="preserve">rof. </w:t>
            </w:r>
            <w:proofErr w:type="spellStart"/>
            <w:r w:rsidR="00ED1959" w:rsidRPr="00BE1478">
              <w:rPr>
                <w:rFonts w:ascii="Times New Roman" w:hAnsi="Times New Roman" w:cs="Times New Roman"/>
              </w:rPr>
              <w:t>Garaj</w:t>
            </w:r>
            <w:proofErr w:type="spellEnd"/>
          </w:p>
          <w:p w:rsidR="00A20A55" w:rsidRPr="00BE1478" w:rsidRDefault="00ED1959" w:rsidP="00C628A5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Š</w:t>
            </w:r>
            <w:r w:rsidR="00FF5159">
              <w:rPr>
                <w:rFonts w:ascii="Times New Roman" w:hAnsi="Times New Roman" w:cs="Times New Roman"/>
              </w:rPr>
              <w:t xml:space="preserve">t. </w:t>
            </w:r>
            <w:r w:rsidRPr="00BE1478">
              <w:rPr>
                <w:rFonts w:ascii="Times New Roman" w:hAnsi="Times New Roman" w:cs="Times New Roman"/>
              </w:rPr>
              <w:t>1</w:t>
            </w:r>
            <w:r w:rsidR="00C628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5" w:rsidRPr="006C3C0C" w:rsidTr="00D10376">
        <w:trPr>
          <w:trHeight w:val="1075"/>
        </w:trPr>
        <w:tc>
          <w:tcPr>
            <w:tcW w:w="1990" w:type="dxa"/>
            <w:shd w:val="clear" w:color="auto" w:fill="BFBFBF" w:themeFill="background1" w:themeFillShade="BF"/>
          </w:tcPr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2369E" w:rsidRDefault="00D2369E" w:rsidP="00D23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Materiálna kultúra II</w:t>
            </w:r>
          </w:p>
          <w:p w:rsidR="00D2369E" w:rsidRDefault="00D2369E" w:rsidP="00D2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</w:rPr>
              <w:t>Paríková</w:t>
            </w:r>
            <w:proofErr w:type="spellEnd"/>
          </w:p>
          <w:p w:rsidR="00A20A55" w:rsidRPr="00BE1478" w:rsidRDefault="00D2369E" w:rsidP="00D2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 119</w:t>
            </w: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Ruský jazyk 2</w:t>
            </w:r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478">
              <w:rPr>
                <w:rFonts w:ascii="Times New Roman" w:hAnsi="Times New Roman" w:cs="Times New Roman"/>
              </w:rPr>
              <w:t>dr.</w:t>
            </w:r>
            <w:proofErr w:type="spellEnd"/>
            <w:r w:rsidRPr="00BE1478">
              <w:rPr>
                <w:rFonts w:ascii="Times New Roman" w:hAnsi="Times New Roman" w:cs="Times New Roman"/>
              </w:rPr>
              <w:t xml:space="preserve"> Adamka</w:t>
            </w:r>
          </w:p>
          <w:p w:rsidR="00A20A55" w:rsidRPr="00BE1478" w:rsidRDefault="00A20A55" w:rsidP="00725CD5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Š</w:t>
            </w:r>
            <w:r w:rsidR="00FF5159">
              <w:rPr>
                <w:rFonts w:ascii="Times New Roman" w:hAnsi="Times New Roman" w:cs="Times New Roman"/>
              </w:rPr>
              <w:t>t.</w:t>
            </w:r>
            <w:r w:rsidR="00D10376" w:rsidRPr="00BE1478">
              <w:rPr>
                <w:rFonts w:ascii="Times New Roman" w:hAnsi="Times New Roman" w:cs="Times New Roman"/>
              </w:rPr>
              <w:t xml:space="preserve"> </w:t>
            </w:r>
            <w:r w:rsidRPr="00BE1478">
              <w:rPr>
                <w:rFonts w:ascii="Times New Roman" w:hAnsi="Times New Roman" w:cs="Times New Roman"/>
              </w:rPr>
              <w:t>1</w:t>
            </w:r>
            <w:r w:rsidR="00725C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Tvorivé dielne z </w:t>
            </w:r>
            <w:proofErr w:type="spellStart"/>
            <w:r w:rsidRPr="00BE1478">
              <w:rPr>
                <w:rFonts w:ascii="Times New Roman" w:hAnsi="Times New Roman" w:cs="Times New Roman"/>
                <w:b/>
              </w:rPr>
              <w:t>folklorizmu</w:t>
            </w:r>
            <w:proofErr w:type="spellEnd"/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Dr. Krausová</w:t>
            </w:r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5" w:rsidRPr="006C3C0C" w:rsidTr="00D10376">
        <w:tc>
          <w:tcPr>
            <w:tcW w:w="1990" w:type="dxa"/>
            <w:shd w:val="clear" w:color="auto" w:fill="BFBFBF" w:themeFill="background1" w:themeFillShade="BF"/>
          </w:tcPr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4F45FF" w:rsidRPr="00BE1478" w:rsidRDefault="004F45FF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Metódy a techniky výskumu v etnológii II</w:t>
            </w:r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478">
              <w:rPr>
                <w:rFonts w:ascii="Times New Roman" w:hAnsi="Times New Roman" w:cs="Times New Roman"/>
              </w:rPr>
              <w:t>dr.</w:t>
            </w:r>
            <w:proofErr w:type="spellEnd"/>
            <w:r w:rsidRPr="00BE1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478">
              <w:rPr>
                <w:rFonts w:ascii="Times New Roman" w:hAnsi="Times New Roman" w:cs="Times New Roman"/>
              </w:rPr>
              <w:t>Bošelová</w:t>
            </w:r>
            <w:proofErr w:type="spellEnd"/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Audio</w:t>
            </w:r>
          </w:p>
          <w:p w:rsidR="004F45FF" w:rsidRPr="00BE1478" w:rsidRDefault="004F45FF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Detský folklór</w:t>
            </w:r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BE1478">
              <w:rPr>
                <w:rFonts w:ascii="Times New Roman" w:hAnsi="Times New Roman" w:cs="Times New Roman"/>
              </w:rPr>
              <w:t>Jágerová</w:t>
            </w:r>
            <w:proofErr w:type="spellEnd"/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Obyčajová kultúra II</w:t>
            </w:r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BE1478">
              <w:rPr>
                <w:rFonts w:ascii="Times New Roman" w:hAnsi="Times New Roman" w:cs="Times New Roman"/>
              </w:rPr>
              <w:t>Jágerová</w:t>
            </w:r>
            <w:proofErr w:type="spellEnd"/>
          </w:p>
          <w:p w:rsidR="00A20A55" w:rsidRPr="00BE1478" w:rsidRDefault="00A20A55" w:rsidP="00725CD5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Š</w:t>
            </w:r>
            <w:r w:rsidR="00FF5159">
              <w:rPr>
                <w:rFonts w:ascii="Times New Roman" w:hAnsi="Times New Roman" w:cs="Times New Roman"/>
              </w:rPr>
              <w:t>t.</w:t>
            </w:r>
            <w:r w:rsidR="00D10376" w:rsidRPr="00BE1478">
              <w:rPr>
                <w:rFonts w:ascii="Times New Roman" w:hAnsi="Times New Roman" w:cs="Times New Roman"/>
              </w:rPr>
              <w:t xml:space="preserve"> </w:t>
            </w:r>
            <w:r w:rsidRPr="00BE1478">
              <w:rPr>
                <w:rFonts w:ascii="Times New Roman" w:hAnsi="Times New Roman" w:cs="Times New Roman"/>
              </w:rPr>
              <w:t>1</w:t>
            </w:r>
            <w:r w:rsidR="00725C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55" w:rsidRPr="006C3C0C" w:rsidTr="00D10376">
        <w:tc>
          <w:tcPr>
            <w:tcW w:w="1990" w:type="dxa"/>
            <w:shd w:val="clear" w:color="auto" w:fill="BFBFBF" w:themeFill="background1" w:themeFillShade="BF"/>
          </w:tcPr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A55" w:rsidRPr="00FB70A6" w:rsidRDefault="00A20A55" w:rsidP="00A2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A20A55" w:rsidRPr="00BE1478" w:rsidRDefault="00ED1959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Dejiny filozofie</w:t>
            </w:r>
          </w:p>
          <w:p w:rsidR="00ED1959" w:rsidRPr="00BE1478" w:rsidRDefault="00ED1959" w:rsidP="00D103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478">
              <w:rPr>
                <w:rFonts w:ascii="Times New Roman" w:hAnsi="Times New Roman" w:cs="Times New Roman"/>
              </w:rPr>
              <w:t>dr.</w:t>
            </w:r>
            <w:proofErr w:type="spellEnd"/>
            <w:r w:rsidRPr="00BE1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478">
              <w:rPr>
                <w:rFonts w:ascii="Times New Roman" w:hAnsi="Times New Roman" w:cs="Times New Roman"/>
              </w:rPr>
              <w:t>Skačan</w:t>
            </w:r>
            <w:proofErr w:type="spellEnd"/>
          </w:p>
          <w:p w:rsidR="00ED1959" w:rsidRPr="00BE1478" w:rsidRDefault="00BA28C7" w:rsidP="00D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 xml:space="preserve">Základy </w:t>
            </w:r>
            <w:proofErr w:type="spellStart"/>
            <w:r w:rsidRPr="00BE1478">
              <w:rPr>
                <w:rFonts w:ascii="Times New Roman" w:hAnsi="Times New Roman" w:cs="Times New Roman"/>
                <w:b/>
              </w:rPr>
              <w:t>etnochoreológie</w:t>
            </w:r>
            <w:proofErr w:type="spellEnd"/>
          </w:p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478">
              <w:rPr>
                <w:rFonts w:ascii="Times New Roman" w:hAnsi="Times New Roman" w:cs="Times New Roman"/>
              </w:rPr>
              <w:t>dr.</w:t>
            </w:r>
            <w:proofErr w:type="spellEnd"/>
            <w:r w:rsidRPr="00BE1478">
              <w:rPr>
                <w:rFonts w:ascii="Times New Roman" w:hAnsi="Times New Roman" w:cs="Times New Roman"/>
              </w:rPr>
              <w:t xml:space="preserve"> Krausová</w:t>
            </w:r>
          </w:p>
          <w:p w:rsidR="00A20A55" w:rsidRPr="00BE1478" w:rsidRDefault="00A20A55" w:rsidP="00725CD5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Š</w:t>
            </w:r>
            <w:r w:rsidR="00D10376" w:rsidRPr="00BE1478">
              <w:rPr>
                <w:rFonts w:ascii="Times New Roman" w:hAnsi="Times New Roman" w:cs="Times New Roman"/>
              </w:rPr>
              <w:t xml:space="preserve"> </w:t>
            </w:r>
            <w:r w:rsidRPr="00BE1478">
              <w:rPr>
                <w:rFonts w:ascii="Times New Roman" w:hAnsi="Times New Roman" w:cs="Times New Roman"/>
              </w:rPr>
              <w:t>1</w:t>
            </w:r>
            <w:r w:rsidR="00725C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dxa"/>
            <w:vAlign w:val="center"/>
          </w:tcPr>
          <w:p w:rsidR="00A20A55" w:rsidRPr="00BE1478" w:rsidRDefault="00A20A55" w:rsidP="00D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BE1478" w:rsidRPr="00BE1478" w:rsidRDefault="00BE1478" w:rsidP="00BE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>Všeobecné dejiny Európy</w:t>
            </w:r>
          </w:p>
          <w:p w:rsidR="00BE1478" w:rsidRPr="00BE1478" w:rsidRDefault="00BE1478" w:rsidP="00BE1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478">
              <w:rPr>
                <w:rFonts w:ascii="Times New Roman" w:hAnsi="Times New Roman" w:cs="Times New Roman"/>
              </w:rPr>
              <w:t>dr.</w:t>
            </w:r>
            <w:proofErr w:type="spellEnd"/>
            <w:r w:rsidRPr="00BE1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478">
              <w:rPr>
                <w:rFonts w:ascii="Times New Roman" w:hAnsi="Times New Roman" w:cs="Times New Roman"/>
              </w:rPr>
              <w:t>Hasarová</w:t>
            </w:r>
            <w:proofErr w:type="spellEnd"/>
          </w:p>
          <w:p w:rsidR="00A20A55" w:rsidRPr="00BE1478" w:rsidRDefault="00BE1478" w:rsidP="00725CD5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</w:rPr>
              <w:t>Š</w:t>
            </w:r>
            <w:r w:rsidR="00FF5159">
              <w:rPr>
                <w:rFonts w:ascii="Times New Roman" w:hAnsi="Times New Roman" w:cs="Times New Roman"/>
              </w:rPr>
              <w:t>t.</w:t>
            </w:r>
            <w:r w:rsidRPr="00BE1478">
              <w:rPr>
                <w:rFonts w:ascii="Times New Roman" w:hAnsi="Times New Roman" w:cs="Times New Roman"/>
              </w:rPr>
              <w:t xml:space="preserve"> 1</w:t>
            </w:r>
            <w:r w:rsidR="00725C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20A55" w:rsidRPr="00FB70A6" w:rsidRDefault="00A20A55" w:rsidP="00D1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93" w:rsidRPr="006C3C0C" w:rsidTr="00BE1478">
        <w:trPr>
          <w:trHeight w:val="1729"/>
        </w:trPr>
        <w:tc>
          <w:tcPr>
            <w:tcW w:w="1990" w:type="dxa"/>
            <w:shd w:val="clear" w:color="auto" w:fill="BFBFBF" w:themeFill="background1" w:themeFillShade="BF"/>
          </w:tcPr>
          <w:p w:rsidR="00550193" w:rsidRPr="00FB70A6" w:rsidRDefault="00550193" w:rsidP="0055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93" w:rsidRPr="00FB70A6" w:rsidRDefault="00550193" w:rsidP="0055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93" w:rsidRPr="00FB70A6" w:rsidRDefault="00550193" w:rsidP="0055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550193" w:rsidRPr="00FB70A6" w:rsidRDefault="00550193" w:rsidP="0055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93" w:rsidRPr="00FB70A6" w:rsidRDefault="00550193" w:rsidP="0055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550193" w:rsidRPr="00BE1478" w:rsidRDefault="00550193" w:rsidP="00550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gridSpan w:val="3"/>
            <w:vAlign w:val="center"/>
          </w:tcPr>
          <w:p w:rsidR="00725CD5" w:rsidRDefault="00550193" w:rsidP="00550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478">
              <w:rPr>
                <w:rFonts w:ascii="Times New Roman" w:hAnsi="Times New Roman" w:cs="Times New Roman"/>
                <w:b/>
              </w:rPr>
              <w:t xml:space="preserve">Druhy a žánre folklóru                   </w:t>
            </w:r>
          </w:p>
          <w:p w:rsidR="00550193" w:rsidRPr="00BE1478" w:rsidRDefault="00550193" w:rsidP="00550193">
            <w:pPr>
              <w:jc w:val="center"/>
              <w:rPr>
                <w:rFonts w:ascii="Times New Roman" w:hAnsi="Times New Roman" w:cs="Times New Roman"/>
              </w:rPr>
            </w:pPr>
            <w:r w:rsidRPr="00BE1478">
              <w:rPr>
                <w:rFonts w:ascii="Times New Roman" w:hAnsi="Times New Roman" w:cs="Times New Roman"/>
                <w:b/>
              </w:rPr>
              <w:t xml:space="preserve"> </w:t>
            </w:r>
            <w:r w:rsidRPr="00BE1478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BE1478">
              <w:rPr>
                <w:rFonts w:ascii="Times New Roman" w:hAnsi="Times New Roman" w:cs="Times New Roman"/>
              </w:rPr>
              <w:t>Žeňuchová</w:t>
            </w:r>
            <w:proofErr w:type="spellEnd"/>
            <w:r w:rsidRPr="00BE1478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725CD5" w:rsidRDefault="00725CD5" w:rsidP="0072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2. 2017 / </w:t>
            </w:r>
            <w:r w:rsidR="00550193" w:rsidRPr="00BE1478">
              <w:rPr>
                <w:rFonts w:ascii="Times New Roman" w:hAnsi="Times New Roman" w:cs="Times New Roman"/>
                <w:b/>
              </w:rPr>
              <w:t>24. 2. 2017</w:t>
            </w:r>
            <w:r>
              <w:rPr>
                <w:rFonts w:ascii="Times New Roman" w:hAnsi="Times New Roman" w:cs="Times New Roman"/>
                <w:b/>
              </w:rPr>
              <w:t xml:space="preserve"> / 3. 3. 2017 / </w:t>
            </w:r>
            <w:r w:rsidR="00550193" w:rsidRPr="00BE1478">
              <w:rPr>
                <w:rFonts w:ascii="Times New Roman" w:hAnsi="Times New Roman" w:cs="Times New Roman"/>
                <w:b/>
              </w:rPr>
              <w:t xml:space="preserve"> 10. 3. 2017         </w:t>
            </w:r>
          </w:p>
          <w:p w:rsidR="00725CD5" w:rsidRDefault="00725CD5" w:rsidP="00725CD5">
            <w:pPr>
              <w:jc w:val="center"/>
              <w:rPr>
                <w:rFonts w:ascii="Times New Roman" w:hAnsi="Times New Roman" w:cs="Times New Roman"/>
              </w:rPr>
            </w:pPr>
          </w:p>
          <w:p w:rsidR="00550193" w:rsidRPr="00725CD5" w:rsidRDefault="00725CD5" w:rsidP="00725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</w:t>
            </w:r>
            <w:r w:rsidRPr="00725CD5">
              <w:rPr>
                <w:rFonts w:ascii="Times New Roman" w:hAnsi="Times New Roman" w:cs="Times New Roman"/>
              </w:rPr>
              <w:t>. 119</w:t>
            </w:r>
            <w:r w:rsidR="00550193" w:rsidRPr="00725CD5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FF5159" w:rsidRPr="00725CD5">
              <w:rPr>
                <w:rFonts w:ascii="Times New Roman" w:hAnsi="Times New Roman" w:cs="Times New Roman"/>
              </w:rPr>
              <w:t xml:space="preserve"> </w:t>
            </w:r>
            <w:r w:rsidR="00550193" w:rsidRPr="00725CD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90" w:type="dxa"/>
            <w:vAlign w:val="center"/>
          </w:tcPr>
          <w:p w:rsidR="00550193" w:rsidRPr="00BE1478" w:rsidRDefault="00550193" w:rsidP="00550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50193" w:rsidRPr="00FB70A6" w:rsidRDefault="00550193" w:rsidP="0055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50193" w:rsidRPr="00FB70A6" w:rsidRDefault="00550193" w:rsidP="0055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55" w:rsidRPr="00A20A55" w:rsidRDefault="00A20A55" w:rsidP="00A20A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55">
        <w:rPr>
          <w:rFonts w:ascii="Times New Roman" w:hAnsi="Times New Roman" w:cs="Times New Roman"/>
          <w:b/>
          <w:sz w:val="24"/>
          <w:szCs w:val="24"/>
        </w:rPr>
        <w:t>● Ročníková práca I.</w:t>
      </w:r>
      <w:r w:rsidRPr="00A20A55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  <w:t>● Základy hry na hudobnom</w:t>
      </w:r>
      <w:r w:rsidR="0025030C" w:rsidRPr="00A20A55">
        <w:rPr>
          <w:rFonts w:ascii="Times New Roman" w:hAnsi="Times New Roman" w:cs="Times New Roman"/>
          <w:b/>
          <w:sz w:val="24"/>
          <w:szCs w:val="24"/>
        </w:rPr>
        <w:t xml:space="preserve"> nástroj</w:t>
      </w:r>
      <w:r w:rsidR="0025030C">
        <w:rPr>
          <w:rFonts w:ascii="Times New Roman" w:hAnsi="Times New Roman" w:cs="Times New Roman"/>
          <w:b/>
          <w:sz w:val="24"/>
          <w:szCs w:val="24"/>
        </w:rPr>
        <w:t>i</w:t>
      </w:r>
    </w:p>
    <w:p w:rsidR="00A20A55" w:rsidRPr="00A20A55" w:rsidRDefault="00A20A55" w:rsidP="00B07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A55">
        <w:rPr>
          <w:rFonts w:ascii="Times New Roman" w:hAnsi="Times New Roman" w:cs="Times New Roman"/>
          <w:b/>
          <w:sz w:val="24"/>
          <w:szCs w:val="24"/>
        </w:rPr>
        <w:t xml:space="preserve">● Terénny výskum </w:t>
      </w:r>
      <w:r w:rsidR="0025030C">
        <w:rPr>
          <w:rFonts w:ascii="Times New Roman" w:hAnsi="Times New Roman" w:cs="Times New Roman"/>
          <w:b/>
          <w:sz w:val="24"/>
          <w:szCs w:val="24"/>
        </w:rPr>
        <w:t>I.</w:t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</w:r>
      <w:r w:rsidR="0025030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sectPr w:rsidR="00A20A55" w:rsidRPr="00A20A55" w:rsidSect="00BE14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1"/>
    <w:rsid w:val="0003281E"/>
    <w:rsid w:val="000B27B1"/>
    <w:rsid w:val="0025030C"/>
    <w:rsid w:val="00333D7A"/>
    <w:rsid w:val="003A77C1"/>
    <w:rsid w:val="004F45FF"/>
    <w:rsid w:val="00550193"/>
    <w:rsid w:val="00695731"/>
    <w:rsid w:val="006C3C0C"/>
    <w:rsid w:val="00725CD5"/>
    <w:rsid w:val="009D35EE"/>
    <w:rsid w:val="009E5177"/>
    <w:rsid w:val="00A20A55"/>
    <w:rsid w:val="00B0797C"/>
    <w:rsid w:val="00B1163C"/>
    <w:rsid w:val="00B821CC"/>
    <w:rsid w:val="00BA28C7"/>
    <w:rsid w:val="00BE1478"/>
    <w:rsid w:val="00C628A5"/>
    <w:rsid w:val="00D10376"/>
    <w:rsid w:val="00D2369E"/>
    <w:rsid w:val="00E060D1"/>
    <w:rsid w:val="00ED1959"/>
    <w:rsid w:val="00FB70A6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2017-02-12T17:44:00Z</dcterms:created>
  <dcterms:modified xsi:type="dcterms:W3CDTF">2017-02-12T17:44:00Z</dcterms:modified>
</cp:coreProperties>
</file>